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2FB" w:rsidRDefault="00BA02FB" w:rsidP="00BA02FB">
      <w:pPr>
        <w:widowControl w:val="0"/>
        <w:spacing w:after="0" w:line="240" w:lineRule="auto"/>
        <w:jc w:val="center"/>
        <w:rPr>
          <w:rFonts w:eastAsia="Courier New"/>
          <w:szCs w:val="24"/>
          <w:lang w:eastAsia="en-US" w:bidi="ru-RU"/>
        </w:rPr>
      </w:pPr>
      <w:r>
        <w:rPr>
          <w:rFonts w:eastAsia="Courier New"/>
          <w:szCs w:val="24"/>
          <w:lang w:eastAsia="en-US" w:bidi="ru-RU"/>
        </w:rPr>
        <w:t xml:space="preserve">МУ «Отдел образования </w:t>
      </w:r>
      <w:proofErr w:type="spellStart"/>
      <w:r>
        <w:rPr>
          <w:rFonts w:eastAsia="Courier New"/>
          <w:szCs w:val="24"/>
          <w:lang w:eastAsia="en-US" w:bidi="ru-RU"/>
        </w:rPr>
        <w:t>Курчалоевского</w:t>
      </w:r>
      <w:proofErr w:type="spellEnd"/>
      <w:r>
        <w:rPr>
          <w:rFonts w:eastAsia="Courier New"/>
          <w:szCs w:val="24"/>
          <w:lang w:eastAsia="en-US" w:bidi="ru-RU"/>
        </w:rPr>
        <w:t xml:space="preserve"> муниципального района»</w:t>
      </w:r>
    </w:p>
    <w:p w:rsidR="00BA02FB" w:rsidRDefault="00BA02FB" w:rsidP="00BA02FB">
      <w:pPr>
        <w:widowControl w:val="0"/>
        <w:spacing w:after="0" w:line="240" w:lineRule="auto"/>
        <w:jc w:val="center"/>
        <w:rPr>
          <w:rFonts w:eastAsia="Calibri"/>
          <w:b/>
          <w:szCs w:val="24"/>
          <w:lang w:eastAsia="en-US" w:bidi="ru-RU"/>
        </w:rPr>
      </w:pPr>
      <w:r>
        <w:rPr>
          <w:b/>
          <w:szCs w:val="24"/>
          <w:lang w:eastAsia="en-US" w:bidi="ru-RU"/>
        </w:rPr>
        <w:t xml:space="preserve">Муниципальное бюджетное общеобразовательное учреждение </w:t>
      </w:r>
    </w:p>
    <w:p w:rsidR="00BA02FB" w:rsidRDefault="00BA02FB" w:rsidP="00BA02FB">
      <w:pPr>
        <w:widowControl w:val="0"/>
        <w:spacing w:after="0" w:line="240" w:lineRule="auto"/>
        <w:jc w:val="center"/>
        <w:rPr>
          <w:b/>
          <w:szCs w:val="24"/>
          <w:lang w:eastAsia="en-US" w:bidi="ru-RU"/>
        </w:rPr>
      </w:pPr>
      <w:r>
        <w:rPr>
          <w:b/>
          <w:szCs w:val="24"/>
          <w:lang w:eastAsia="en-US" w:bidi="ru-RU"/>
        </w:rPr>
        <w:t xml:space="preserve">«БАЧИ-ЮРТОВСКАЯ СРЕДНЯЯ ШКОЛА №3 ИМЕНИ БЕЛИЕВА </w:t>
      </w:r>
    </w:p>
    <w:p w:rsidR="00BA02FB" w:rsidRDefault="00BA02FB" w:rsidP="00BA02FB">
      <w:pPr>
        <w:widowControl w:val="0"/>
        <w:spacing w:after="0" w:line="240" w:lineRule="auto"/>
        <w:jc w:val="center"/>
        <w:rPr>
          <w:rFonts w:eastAsia="Courier New"/>
          <w:b/>
          <w:szCs w:val="24"/>
          <w:lang w:eastAsia="en-US" w:bidi="ru-RU"/>
        </w:rPr>
      </w:pPr>
      <w:r>
        <w:rPr>
          <w:b/>
          <w:szCs w:val="24"/>
          <w:lang w:eastAsia="en-US" w:bidi="ru-RU"/>
        </w:rPr>
        <w:t xml:space="preserve">САЙДЫ-МАГОМЕДА МИНКАИЛОВИЧА» </w:t>
      </w:r>
    </w:p>
    <w:p w:rsidR="00BA02FB" w:rsidRDefault="00BA02FB" w:rsidP="00BA02FB">
      <w:pPr>
        <w:widowControl w:val="0"/>
        <w:spacing w:after="0" w:line="240" w:lineRule="auto"/>
        <w:jc w:val="center"/>
        <w:rPr>
          <w:rFonts w:eastAsia="Calibri"/>
          <w:b/>
          <w:szCs w:val="24"/>
          <w:lang w:eastAsia="en-US" w:bidi="ru-RU"/>
        </w:rPr>
      </w:pPr>
      <w:r>
        <w:rPr>
          <w:rFonts w:eastAsia="Courier New"/>
          <w:b/>
          <w:szCs w:val="24"/>
          <w:lang w:eastAsia="en-US" w:bidi="ru-RU"/>
        </w:rPr>
        <w:t xml:space="preserve"> (МБОУ «</w:t>
      </w:r>
      <w:proofErr w:type="spellStart"/>
      <w:r>
        <w:rPr>
          <w:b/>
          <w:szCs w:val="24"/>
          <w:lang w:eastAsia="en-US" w:bidi="ru-RU"/>
        </w:rPr>
        <w:t>Бачи-Юртовская</w:t>
      </w:r>
      <w:proofErr w:type="spellEnd"/>
      <w:r>
        <w:rPr>
          <w:b/>
          <w:szCs w:val="24"/>
          <w:lang w:eastAsia="en-US" w:bidi="ru-RU"/>
        </w:rPr>
        <w:t xml:space="preserve"> СШ №3 </w:t>
      </w:r>
      <w:r>
        <w:rPr>
          <w:b/>
          <w:szCs w:val="28"/>
          <w:lang w:eastAsia="en-US" w:bidi="ru-RU"/>
        </w:rPr>
        <w:t xml:space="preserve">им. </w:t>
      </w:r>
      <w:proofErr w:type="spellStart"/>
      <w:r>
        <w:rPr>
          <w:b/>
          <w:szCs w:val="28"/>
          <w:lang w:eastAsia="en-US" w:bidi="ru-RU"/>
        </w:rPr>
        <w:t>Белиева</w:t>
      </w:r>
      <w:proofErr w:type="spellEnd"/>
      <w:r>
        <w:rPr>
          <w:b/>
          <w:szCs w:val="28"/>
          <w:lang w:eastAsia="en-US" w:bidi="ru-RU"/>
        </w:rPr>
        <w:t xml:space="preserve"> С-М.М.</w:t>
      </w:r>
      <w:r>
        <w:rPr>
          <w:rFonts w:eastAsia="Courier New"/>
          <w:b/>
          <w:szCs w:val="24"/>
          <w:lang w:eastAsia="en-US" w:bidi="ru-RU"/>
        </w:rPr>
        <w:t>»)</w:t>
      </w:r>
    </w:p>
    <w:p w:rsidR="00BA02FB" w:rsidRDefault="00BA02FB" w:rsidP="00BA02FB">
      <w:pPr>
        <w:widowControl w:val="0"/>
        <w:spacing w:after="0" w:line="240" w:lineRule="auto"/>
        <w:jc w:val="center"/>
        <w:rPr>
          <w:rFonts w:eastAsia="Courier New"/>
          <w:szCs w:val="24"/>
          <w:lang w:eastAsia="en-US" w:bidi="ru-RU"/>
        </w:rPr>
      </w:pPr>
    </w:p>
    <w:p w:rsidR="00BA02FB" w:rsidRDefault="00BA02FB" w:rsidP="00BA02FB">
      <w:pPr>
        <w:widowControl w:val="0"/>
        <w:spacing w:after="0" w:line="240" w:lineRule="auto"/>
        <w:jc w:val="center"/>
        <w:rPr>
          <w:rFonts w:eastAsia="Courier New"/>
          <w:szCs w:val="24"/>
          <w:lang w:eastAsia="en-US" w:bidi="ru-RU"/>
        </w:rPr>
      </w:pPr>
      <w:r>
        <w:rPr>
          <w:rFonts w:eastAsia="Courier New"/>
          <w:szCs w:val="24"/>
          <w:lang w:eastAsia="en-US" w:bidi="ru-RU"/>
        </w:rPr>
        <w:t>МУ «</w:t>
      </w:r>
      <w:proofErr w:type="spellStart"/>
      <w:r>
        <w:rPr>
          <w:rFonts w:eastAsia="Courier New"/>
          <w:szCs w:val="24"/>
          <w:lang w:eastAsia="en-US" w:bidi="ru-RU"/>
        </w:rPr>
        <w:t>Курчалойн</w:t>
      </w:r>
      <w:proofErr w:type="spellEnd"/>
      <w:r>
        <w:rPr>
          <w:rFonts w:eastAsia="Courier New"/>
          <w:szCs w:val="24"/>
          <w:lang w:eastAsia="en-US" w:bidi="ru-RU"/>
        </w:rPr>
        <w:t xml:space="preserve"> </w:t>
      </w:r>
      <w:proofErr w:type="spellStart"/>
      <w:r>
        <w:rPr>
          <w:rFonts w:eastAsia="Courier New"/>
          <w:szCs w:val="24"/>
          <w:lang w:eastAsia="en-US" w:bidi="ru-RU"/>
        </w:rPr>
        <w:t>муниципальни</w:t>
      </w:r>
      <w:proofErr w:type="spellEnd"/>
      <w:r>
        <w:rPr>
          <w:rFonts w:eastAsia="Courier New"/>
          <w:szCs w:val="24"/>
          <w:lang w:eastAsia="en-US" w:bidi="ru-RU"/>
        </w:rPr>
        <w:t xml:space="preserve"> к</w:t>
      </w:r>
      <w:r>
        <w:rPr>
          <w:rFonts w:eastAsia="Courier New"/>
          <w:szCs w:val="24"/>
          <w:lang w:val="en-US" w:eastAsia="en-US" w:bidi="ru-RU"/>
        </w:rPr>
        <w:t>I</w:t>
      </w:r>
      <w:proofErr w:type="spellStart"/>
      <w:r>
        <w:rPr>
          <w:rFonts w:eastAsia="Courier New"/>
          <w:szCs w:val="24"/>
          <w:lang w:eastAsia="en-US" w:bidi="ru-RU"/>
        </w:rPr>
        <w:t>оштан</w:t>
      </w:r>
      <w:proofErr w:type="spellEnd"/>
      <w:r>
        <w:rPr>
          <w:rFonts w:eastAsia="Courier New"/>
          <w:szCs w:val="24"/>
          <w:lang w:eastAsia="en-US" w:bidi="ru-RU"/>
        </w:rPr>
        <w:t xml:space="preserve"> </w:t>
      </w:r>
      <w:proofErr w:type="spellStart"/>
      <w:r>
        <w:rPr>
          <w:rFonts w:eastAsia="Courier New"/>
          <w:szCs w:val="24"/>
          <w:lang w:eastAsia="en-US" w:bidi="ru-RU"/>
        </w:rPr>
        <w:t>дешаран</w:t>
      </w:r>
      <w:proofErr w:type="spellEnd"/>
      <w:r>
        <w:rPr>
          <w:rFonts w:eastAsia="Courier New"/>
          <w:szCs w:val="24"/>
          <w:lang w:eastAsia="en-US" w:bidi="ru-RU"/>
        </w:rPr>
        <w:t xml:space="preserve"> </w:t>
      </w:r>
      <w:proofErr w:type="spellStart"/>
      <w:r>
        <w:rPr>
          <w:rFonts w:eastAsia="Courier New"/>
          <w:szCs w:val="24"/>
          <w:lang w:eastAsia="en-US" w:bidi="ru-RU"/>
        </w:rPr>
        <w:t>урхалла</w:t>
      </w:r>
      <w:proofErr w:type="spellEnd"/>
      <w:r>
        <w:rPr>
          <w:rFonts w:eastAsia="Courier New"/>
          <w:szCs w:val="24"/>
          <w:lang w:eastAsia="en-US" w:bidi="ru-RU"/>
        </w:rPr>
        <w:t>»</w:t>
      </w:r>
    </w:p>
    <w:p w:rsidR="00BA02FB" w:rsidRDefault="00BA02FB" w:rsidP="00BA02FB">
      <w:pPr>
        <w:widowControl w:val="0"/>
        <w:spacing w:after="0" w:line="240" w:lineRule="auto"/>
        <w:jc w:val="center"/>
        <w:rPr>
          <w:rFonts w:eastAsia="Courier New"/>
          <w:b/>
          <w:szCs w:val="24"/>
          <w:lang w:eastAsia="en-US" w:bidi="ru-RU"/>
        </w:rPr>
      </w:pPr>
      <w:proofErr w:type="spellStart"/>
      <w:r>
        <w:rPr>
          <w:rFonts w:eastAsia="Courier New"/>
          <w:b/>
          <w:szCs w:val="24"/>
          <w:lang w:eastAsia="en-US" w:bidi="ru-RU"/>
        </w:rPr>
        <w:t>Муниципальни</w:t>
      </w:r>
      <w:proofErr w:type="spellEnd"/>
      <w:r>
        <w:rPr>
          <w:rFonts w:eastAsia="Courier New"/>
          <w:b/>
          <w:szCs w:val="24"/>
          <w:lang w:eastAsia="en-US" w:bidi="ru-RU"/>
        </w:rPr>
        <w:t xml:space="preserve"> </w:t>
      </w:r>
      <w:proofErr w:type="spellStart"/>
      <w:r>
        <w:rPr>
          <w:rFonts w:eastAsia="Courier New"/>
          <w:b/>
          <w:szCs w:val="24"/>
          <w:lang w:eastAsia="en-US" w:bidi="ru-RU"/>
        </w:rPr>
        <w:t>бюджетни</w:t>
      </w:r>
      <w:proofErr w:type="spellEnd"/>
      <w:r>
        <w:rPr>
          <w:rFonts w:eastAsia="Courier New"/>
          <w:b/>
          <w:szCs w:val="24"/>
          <w:lang w:eastAsia="en-US" w:bidi="ru-RU"/>
        </w:rPr>
        <w:t xml:space="preserve"> </w:t>
      </w:r>
      <w:proofErr w:type="spellStart"/>
      <w:r>
        <w:rPr>
          <w:rFonts w:eastAsia="Courier New"/>
          <w:b/>
          <w:szCs w:val="24"/>
          <w:lang w:eastAsia="en-US" w:bidi="ru-RU"/>
        </w:rPr>
        <w:t>юкъарадешаран</w:t>
      </w:r>
      <w:proofErr w:type="spellEnd"/>
      <w:r>
        <w:rPr>
          <w:rFonts w:eastAsia="Courier New"/>
          <w:b/>
          <w:szCs w:val="24"/>
          <w:lang w:eastAsia="en-US" w:bidi="ru-RU"/>
        </w:rPr>
        <w:t xml:space="preserve"> </w:t>
      </w:r>
      <w:proofErr w:type="spellStart"/>
      <w:r>
        <w:rPr>
          <w:rFonts w:eastAsia="Courier New"/>
          <w:b/>
          <w:szCs w:val="24"/>
          <w:lang w:eastAsia="en-US" w:bidi="ru-RU"/>
        </w:rPr>
        <w:t>учреждени</w:t>
      </w:r>
      <w:proofErr w:type="spellEnd"/>
    </w:p>
    <w:p w:rsidR="00BA02FB" w:rsidRDefault="00BA02FB" w:rsidP="00BA02FB">
      <w:pPr>
        <w:widowControl w:val="0"/>
        <w:spacing w:after="0" w:line="240" w:lineRule="auto"/>
        <w:jc w:val="center"/>
        <w:rPr>
          <w:rFonts w:eastAsia="Courier New" w:cs="Courier New"/>
          <w:b/>
          <w:szCs w:val="24"/>
          <w:lang w:eastAsia="en-US" w:bidi="ru-RU"/>
        </w:rPr>
      </w:pPr>
      <w:r>
        <w:rPr>
          <w:rFonts w:eastAsia="Courier New" w:cs="Courier New"/>
          <w:b/>
          <w:szCs w:val="24"/>
          <w:lang w:eastAsia="en-US" w:bidi="ru-RU"/>
        </w:rPr>
        <w:t xml:space="preserve"> «Б1АЬЧИ-ЮЬРТАРА №3 ЙОЛУ БЕЛИН МИНКАИЛАН САЙДЫ-МОХЬМАДАН Ц1АРАХ ЙОЛУ ЮККЪЕРА ИШКОЛ» </w:t>
      </w:r>
    </w:p>
    <w:p w:rsidR="00BA02FB" w:rsidRDefault="00BA02FB" w:rsidP="00BA02FB">
      <w:pPr>
        <w:widowControl w:val="0"/>
        <w:spacing w:after="0" w:line="240" w:lineRule="auto"/>
        <w:jc w:val="center"/>
        <w:rPr>
          <w:rFonts w:eastAsia="Courier New" w:cs="Courier New"/>
          <w:b/>
          <w:szCs w:val="24"/>
          <w:lang w:eastAsia="en-US" w:bidi="ru-RU"/>
        </w:rPr>
      </w:pPr>
      <w:r>
        <w:rPr>
          <w:rFonts w:eastAsia="Courier New" w:cs="Courier New"/>
          <w:b/>
          <w:szCs w:val="24"/>
          <w:lang w:eastAsia="en-US" w:bidi="ru-RU"/>
        </w:rPr>
        <w:t>(«Б1АЬЧИ-ЮЬРТАРА №3 ЙОЛУ БЕЛИН М.С-М. Ц1АРАХ ЙОЛУ ЮИ»)</w:t>
      </w:r>
    </w:p>
    <w:p w:rsidR="00BA02FB" w:rsidRDefault="00BA02FB" w:rsidP="00BA02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Cs/>
          <w:color w:val="26282F"/>
          <w:szCs w:val="28"/>
          <w:lang w:eastAsia="en-US"/>
        </w:rPr>
      </w:pPr>
    </w:p>
    <w:p w:rsidR="00BA02FB" w:rsidRDefault="00BA02FB" w:rsidP="00BA0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26282F"/>
          <w:sz w:val="28"/>
          <w:szCs w:val="28"/>
          <w:lang w:eastAsia="en-US"/>
        </w:rPr>
      </w:pPr>
    </w:p>
    <w:p w:rsidR="00BA02FB" w:rsidRDefault="00BA02FB" w:rsidP="00BA0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26282F"/>
          <w:sz w:val="28"/>
          <w:szCs w:val="28"/>
          <w:lang w:eastAsia="en-US"/>
        </w:rPr>
      </w:pPr>
    </w:p>
    <w:p w:rsidR="00BA02FB" w:rsidRDefault="00BA02FB" w:rsidP="00BA0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26282F"/>
          <w:sz w:val="28"/>
          <w:szCs w:val="28"/>
          <w:lang w:eastAsia="en-US"/>
        </w:rPr>
      </w:pPr>
    </w:p>
    <w:p w:rsidR="00BA02FB" w:rsidRDefault="00BA02FB" w:rsidP="00BA0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color w:val="26282F"/>
          <w:sz w:val="28"/>
          <w:szCs w:val="28"/>
          <w:lang w:eastAsia="en-US"/>
        </w:rPr>
      </w:pPr>
      <w:r>
        <w:rPr>
          <w:b/>
          <w:bCs/>
          <w:color w:val="26282F"/>
          <w:sz w:val="28"/>
          <w:szCs w:val="28"/>
          <w:lang w:eastAsia="en-US"/>
        </w:rPr>
        <w:t>П Р И К А 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0"/>
        <w:gridCol w:w="5649"/>
        <w:gridCol w:w="1086"/>
      </w:tblGrid>
      <w:tr w:rsidR="00BA02FB" w:rsidTr="00BA02FB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02FB" w:rsidRDefault="00BA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2"/>
              <w:jc w:val="center"/>
              <w:rPr>
                <w:rFonts w:eastAsia="Calibri"/>
                <w:i/>
                <w:color w:val="26282F"/>
                <w:sz w:val="28"/>
                <w:szCs w:val="28"/>
                <w:lang w:eastAsia="en-US"/>
              </w:rPr>
            </w:pPr>
            <w:r>
              <w:rPr>
                <w:i/>
                <w:color w:val="auto"/>
                <w:sz w:val="28"/>
                <w:szCs w:val="28"/>
                <w:lang w:eastAsia="en-US"/>
              </w:rPr>
              <w:t>1 сентября</w:t>
            </w:r>
            <w:r>
              <w:rPr>
                <w:i/>
                <w:color w:val="auto"/>
                <w:sz w:val="28"/>
                <w:szCs w:val="28"/>
                <w:lang w:eastAsia="en-US"/>
              </w:rPr>
              <w:t xml:space="preserve"> 2022 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2FB" w:rsidRDefault="00BA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bCs/>
                <w:color w:val="26282F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02FB" w:rsidRDefault="00BA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26282F"/>
                <w:sz w:val="28"/>
                <w:szCs w:val="28"/>
                <w:lang w:eastAsia="en-US"/>
              </w:rPr>
            </w:pPr>
            <w:r>
              <w:rPr>
                <w:bCs/>
                <w:i/>
                <w:color w:val="26282F"/>
                <w:sz w:val="28"/>
                <w:szCs w:val="28"/>
                <w:lang w:eastAsia="en-US"/>
              </w:rPr>
              <w:t>166</w:t>
            </w:r>
          </w:p>
        </w:tc>
      </w:tr>
    </w:tbl>
    <w:p w:rsidR="00E97B56" w:rsidRDefault="00E97B56" w:rsidP="00E97B56">
      <w:pPr>
        <w:spacing w:after="0"/>
        <w:ind w:left="435" w:right="425"/>
        <w:jc w:val="center"/>
      </w:pPr>
      <w:r>
        <w:rPr>
          <w:b/>
          <w:sz w:val="28"/>
        </w:rPr>
        <w:t xml:space="preserve"> Об организации сопровождения персональных траекторий профессионального развития педагогов (ПТРПК) в МБОУ «</w:t>
      </w:r>
      <w:proofErr w:type="spellStart"/>
      <w:r>
        <w:rPr>
          <w:b/>
          <w:sz w:val="28"/>
        </w:rPr>
        <w:t>Бачи-Юртовская</w:t>
      </w:r>
      <w:proofErr w:type="spellEnd"/>
      <w:r>
        <w:rPr>
          <w:b/>
          <w:sz w:val="28"/>
        </w:rPr>
        <w:t xml:space="preserve"> СШ №3 </w:t>
      </w:r>
      <w:proofErr w:type="spellStart"/>
      <w:r>
        <w:rPr>
          <w:b/>
          <w:sz w:val="28"/>
        </w:rPr>
        <w:t>им.Белиева</w:t>
      </w:r>
      <w:proofErr w:type="spellEnd"/>
      <w:r>
        <w:rPr>
          <w:b/>
          <w:sz w:val="28"/>
        </w:rPr>
        <w:t xml:space="preserve"> С-М.М.»  </w:t>
      </w:r>
    </w:p>
    <w:p w:rsidR="00E97B56" w:rsidRDefault="00E97B56" w:rsidP="00E97B56">
      <w:pPr>
        <w:ind w:left="-5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EC687F" w:rsidRDefault="00EC687F" w:rsidP="00EC687F">
      <w:pPr>
        <w:rPr>
          <w:rFonts w:eastAsia="Calibri"/>
          <w:sz w:val="28"/>
          <w:szCs w:val="28"/>
          <w:lang w:eastAsia="en-US"/>
        </w:rPr>
      </w:pPr>
    </w:p>
    <w:p w:rsidR="00EC687F" w:rsidRDefault="00EC687F" w:rsidP="00EC687F">
      <w:pPr>
        <w:rPr>
          <w:b/>
          <w:sz w:val="28"/>
          <w:szCs w:val="28"/>
        </w:rPr>
      </w:pPr>
    </w:p>
    <w:p w:rsidR="00DC72AD" w:rsidRPr="00F06470" w:rsidRDefault="00EC687F" w:rsidP="00DC72AD">
      <w:pPr>
        <w:ind w:left="-5"/>
        <w:rPr>
          <w:sz w:val="28"/>
          <w:szCs w:val="28"/>
        </w:rPr>
      </w:pPr>
      <w:r w:rsidRPr="00F06470">
        <w:rPr>
          <w:sz w:val="28"/>
          <w:szCs w:val="28"/>
        </w:rPr>
        <w:t xml:space="preserve">            С целью </w:t>
      </w:r>
      <w:r w:rsidR="0097558A" w:rsidRPr="00F06470">
        <w:rPr>
          <w:sz w:val="28"/>
          <w:szCs w:val="28"/>
        </w:rPr>
        <w:t>сопровождения профессионального развития педагогов в МБОУ «</w:t>
      </w:r>
      <w:proofErr w:type="spellStart"/>
      <w:r w:rsidR="0097558A" w:rsidRPr="00F06470">
        <w:rPr>
          <w:sz w:val="28"/>
          <w:szCs w:val="28"/>
        </w:rPr>
        <w:t>Бачи-Юртовская</w:t>
      </w:r>
      <w:proofErr w:type="spellEnd"/>
      <w:r w:rsidR="0097558A" w:rsidRPr="00F06470">
        <w:rPr>
          <w:sz w:val="28"/>
          <w:szCs w:val="28"/>
        </w:rPr>
        <w:t xml:space="preserve"> СШ№3 </w:t>
      </w:r>
      <w:proofErr w:type="spellStart"/>
      <w:r w:rsidR="0097558A" w:rsidRPr="00F06470">
        <w:rPr>
          <w:sz w:val="28"/>
          <w:szCs w:val="28"/>
        </w:rPr>
        <w:t>им.Белиева</w:t>
      </w:r>
      <w:proofErr w:type="spellEnd"/>
      <w:r w:rsidR="0097558A" w:rsidRPr="00F06470">
        <w:rPr>
          <w:sz w:val="28"/>
          <w:szCs w:val="28"/>
        </w:rPr>
        <w:t xml:space="preserve"> С-М.М.»</w:t>
      </w:r>
      <w:r w:rsidRPr="00F06470">
        <w:rPr>
          <w:sz w:val="28"/>
          <w:szCs w:val="28"/>
        </w:rPr>
        <w:t>,</w:t>
      </w:r>
      <w:r w:rsidR="00DC72AD" w:rsidRPr="00F06470">
        <w:rPr>
          <w:sz w:val="28"/>
          <w:szCs w:val="28"/>
        </w:rPr>
        <w:t xml:space="preserve"> создания условий для формирования и реализации индивидуальной образовательной траектории профессионального развития педагога, удовлетворения его образовательного и профессионального запроса. </w:t>
      </w:r>
    </w:p>
    <w:p w:rsidR="00EC687F" w:rsidRPr="00F06470" w:rsidRDefault="00EC687F" w:rsidP="00EC687F">
      <w:pPr>
        <w:rPr>
          <w:sz w:val="28"/>
          <w:szCs w:val="28"/>
        </w:rPr>
      </w:pPr>
      <w:r w:rsidRPr="00F06470">
        <w:rPr>
          <w:sz w:val="28"/>
          <w:szCs w:val="28"/>
        </w:rPr>
        <w:t xml:space="preserve"> на основании реком</w:t>
      </w:r>
      <w:r w:rsidR="0097558A" w:rsidRPr="00F06470">
        <w:rPr>
          <w:sz w:val="28"/>
          <w:szCs w:val="28"/>
        </w:rPr>
        <w:t>ендаций МУ «Отдела</w:t>
      </w:r>
      <w:r w:rsidRPr="00F06470">
        <w:rPr>
          <w:sz w:val="28"/>
          <w:szCs w:val="28"/>
        </w:rPr>
        <w:t xml:space="preserve"> образования </w:t>
      </w:r>
      <w:proofErr w:type="spellStart"/>
      <w:r w:rsidRPr="00F06470">
        <w:rPr>
          <w:sz w:val="28"/>
          <w:szCs w:val="28"/>
        </w:rPr>
        <w:t>Курчалоевского</w:t>
      </w:r>
      <w:proofErr w:type="spellEnd"/>
      <w:r w:rsidRPr="00F06470">
        <w:rPr>
          <w:sz w:val="28"/>
          <w:szCs w:val="28"/>
        </w:rPr>
        <w:t xml:space="preserve"> муниципального района», </w:t>
      </w:r>
    </w:p>
    <w:p w:rsidR="00EC687F" w:rsidRPr="00F06470" w:rsidRDefault="00EC687F" w:rsidP="00EC687F">
      <w:pPr>
        <w:rPr>
          <w:b/>
          <w:spacing w:val="20"/>
          <w:sz w:val="28"/>
          <w:szCs w:val="28"/>
        </w:rPr>
      </w:pPr>
      <w:r w:rsidRPr="00F06470">
        <w:rPr>
          <w:b/>
          <w:spacing w:val="20"/>
          <w:sz w:val="28"/>
          <w:szCs w:val="28"/>
        </w:rPr>
        <w:t xml:space="preserve">приказываю: </w:t>
      </w:r>
    </w:p>
    <w:p w:rsidR="00EC687F" w:rsidRPr="00F06470" w:rsidRDefault="00EC687F" w:rsidP="00EC687F">
      <w:pPr>
        <w:rPr>
          <w:sz w:val="28"/>
          <w:szCs w:val="28"/>
        </w:rPr>
      </w:pPr>
    </w:p>
    <w:p w:rsidR="00EC687F" w:rsidRPr="00F06470" w:rsidRDefault="00EC687F" w:rsidP="00EC687F">
      <w:pPr>
        <w:spacing w:after="160" w:line="256" w:lineRule="auto"/>
        <w:rPr>
          <w:rFonts w:eastAsiaTheme="minorHAnsi"/>
          <w:sz w:val="28"/>
          <w:szCs w:val="28"/>
          <w:lang w:eastAsia="en-US"/>
        </w:rPr>
      </w:pPr>
      <w:r w:rsidRPr="00F06470">
        <w:rPr>
          <w:rFonts w:eastAsiaTheme="minorHAnsi"/>
          <w:sz w:val="28"/>
          <w:szCs w:val="28"/>
        </w:rPr>
        <w:t xml:space="preserve">        1. Назначить</w:t>
      </w:r>
      <w:r w:rsidR="0097558A" w:rsidRPr="00F06470">
        <w:rPr>
          <w:rFonts w:eastAsiaTheme="minorHAnsi"/>
          <w:sz w:val="28"/>
          <w:szCs w:val="28"/>
        </w:rPr>
        <w:t xml:space="preserve"> </w:t>
      </w:r>
      <w:proofErr w:type="spellStart"/>
      <w:r w:rsidR="0097558A" w:rsidRPr="00F06470">
        <w:rPr>
          <w:rFonts w:eastAsiaTheme="minorHAnsi"/>
          <w:sz w:val="28"/>
          <w:szCs w:val="28"/>
        </w:rPr>
        <w:t>Бетиеву</w:t>
      </w:r>
      <w:proofErr w:type="spellEnd"/>
      <w:r w:rsidR="0097558A" w:rsidRPr="00F06470">
        <w:rPr>
          <w:rFonts w:eastAsiaTheme="minorHAnsi"/>
          <w:sz w:val="28"/>
          <w:szCs w:val="28"/>
        </w:rPr>
        <w:t xml:space="preserve"> </w:t>
      </w:r>
      <w:proofErr w:type="gramStart"/>
      <w:r w:rsidR="0097558A" w:rsidRPr="00F06470">
        <w:rPr>
          <w:rFonts w:eastAsiaTheme="minorHAnsi"/>
          <w:sz w:val="28"/>
          <w:szCs w:val="28"/>
        </w:rPr>
        <w:t>П.Н.,</w:t>
      </w:r>
      <w:bookmarkStart w:id="0" w:name="_GoBack"/>
      <w:bookmarkEnd w:id="0"/>
      <w:r w:rsidR="0097558A" w:rsidRPr="00F06470">
        <w:rPr>
          <w:rFonts w:eastAsiaTheme="minorHAnsi"/>
          <w:sz w:val="28"/>
          <w:szCs w:val="28"/>
        </w:rPr>
        <w:t>заместителя</w:t>
      </w:r>
      <w:proofErr w:type="gramEnd"/>
      <w:r w:rsidR="0097558A" w:rsidRPr="00F06470">
        <w:rPr>
          <w:rFonts w:eastAsiaTheme="minorHAnsi"/>
          <w:sz w:val="28"/>
          <w:szCs w:val="28"/>
        </w:rPr>
        <w:t xml:space="preserve"> директора по УВР,</w:t>
      </w:r>
      <w:r w:rsidRPr="00F06470">
        <w:rPr>
          <w:rFonts w:eastAsiaTheme="minorHAnsi"/>
          <w:sz w:val="28"/>
          <w:szCs w:val="28"/>
        </w:rPr>
        <w:t xml:space="preserve"> ответственным координатором деятельности</w:t>
      </w:r>
      <w:r w:rsidRPr="00F06470">
        <w:rPr>
          <w:sz w:val="28"/>
          <w:szCs w:val="28"/>
        </w:rPr>
        <w:t xml:space="preserve"> </w:t>
      </w:r>
      <w:r w:rsidRPr="00F06470">
        <w:rPr>
          <w:rFonts w:eastAsiaTheme="minorHAnsi"/>
          <w:sz w:val="28"/>
          <w:szCs w:val="28"/>
        </w:rPr>
        <w:t>по сопровождению профессионального самоопределения обучающихся.</w:t>
      </w:r>
    </w:p>
    <w:p w:rsidR="0097558A" w:rsidRPr="00F06470" w:rsidRDefault="0097558A" w:rsidP="0097558A">
      <w:pPr>
        <w:spacing w:after="0"/>
        <w:ind w:right="425"/>
        <w:rPr>
          <w:sz w:val="28"/>
          <w:szCs w:val="28"/>
        </w:rPr>
      </w:pPr>
      <w:r w:rsidRPr="00F06470">
        <w:rPr>
          <w:rFonts w:eastAsiaTheme="minorHAnsi"/>
          <w:sz w:val="28"/>
          <w:szCs w:val="28"/>
        </w:rPr>
        <w:t xml:space="preserve">      2.</w:t>
      </w:r>
      <w:r w:rsidR="00EC687F" w:rsidRPr="00F06470">
        <w:rPr>
          <w:rFonts w:eastAsiaTheme="minorHAnsi"/>
          <w:sz w:val="28"/>
          <w:szCs w:val="28"/>
        </w:rPr>
        <w:t>Утвердить и ввести в действие</w:t>
      </w:r>
      <w:r w:rsidRPr="00F06470">
        <w:rPr>
          <w:rFonts w:eastAsiaTheme="minorHAnsi"/>
          <w:sz w:val="28"/>
          <w:szCs w:val="28"/>
        </w:rPr>
        <w:t xml:space="preserve"> План</w:t>
      </w:r>
      <w:r w:rsidRPr="00F06470">
        <w:rPr>
          <w:sz w:val="28"/>
          <w:szCs w:val="28"/>
        </w:rPr>
        <w:t xml:space="preserve"> по организации сопровождения персональных траекторий профессионального развития педагогов (ПТРПК) в МБОУ «</w:t>
      </w:r>
      <w:proofErr w:type="spellStart"/>
      <w:r w:rsidRPr="00F06470">
        <w:rPr>
          <w:sz w:val="28"/>
          <w:szCs w:val="28"/>
        </w:rPr>
        <w:t>Бачи-Юртовская</w:t>
      </w:r>
      <w:proofErr w:type="spellEnd"/>
      <w:r w:rsidRPr="00F06470">
        <w:rPr>
          <w:sz w:val="28"/>
          <w:szCs w:val="28"/>
        </w:rPr>
        <w:t xml:space="preserve"> СШ №3 </w:t>
      </w:r>
      <w:proofErr w:type="spellStart"/>
      <w:r w:rsidRPr="00F06470">
        <w:rPr>
          <w:sz w:val="28"/>
          <w:szCs w:val="28"/>
        </w:rPr>
        <w:t>им.Белиева</w:t>
      </w:r>
      <w:proofErr w:type="spellEnd"/>
      <w:r w:rsidRPr="00F06470">
        <w:rPr>
          <w:sz w:val="28"/>
          <w:szCs w:val="28"/>
        </w:rPr>
        <w:t xml:space="preserve"> С-М.М.»  </w:t>
      </w:r>
    </w:p>
    <w:p w:rsidR="00EC687F" w:rsidRPr="00F06470" w:rsidRDefault="00EC687F" w:rsidP="00EC687F">
      <w:pPr>
        <w:spacing w:after="160" w:line="256" w:lineRule="auto"/>
        <w:rPr>
          <w:rFonts w:eastAsiaTheme="minorHAnsi"/>
          <w:sz w:val="28"/>
          <w:szCs w:val="28"/>
        </w:rPr>
      </w:pPr>
      <w:r w:rsidRPr="00F06470">
        <w:rPr>
          <w:rFonts w:eastAsiaTheme="minorHAnsi"/>
          <w:sz w:val="28"/>
          <w:szCs w:val="28"/>
        </w:rPr>
        <w:t xml:space="preserve"> </w:t>
      </w:r>
      <w:r w:rsidR="0097558A" w:rsidRPr="00F06470">
        <w:rPr>
          <w:rFonts w:eastAsiaTheme="minorHAnsi"/>
          <w:sz w:val="28"/>
          <w:szCs w:val="28"/>
        </w:rPr>
        <w:t>на 2022 – 2023</w:t>
      </w:r>
      <w:r w:rsidRPr="00F06470">
        <w:rPr>
          <w:rFonts w:eastAsiaTheme="minorHAnsi"/>
          <w:sz w:val="28"/>
          <w:szCs w:val="28"/>
        </w:rPr>
        <w:t xml:space="preserve"> учебный год (Приложение 1)</w:t>
      </w:r>
    </w:p>
    <w:p w:rsidR="00EC687F" w:rsidRPr="00F06470" w:rsidRDefault="00EC687F" w:rsidP="00EC687F">
      <w:pPr>
        <w:tabs>
          <w:tab w:val="left" w:pos="3584"/>
        </w:tabs>
        <w:spacing w:after="160" w:line="256" w:lineRule="auto"/>
        <w:contextualSpacing/>
        <w:rPr>
          <w:rFonts w:eastAsia="Batang" w:cstheme="minorBidi"/>
          <w:sz w:val="28"/>
          <w:szCs w:val="28"/>
        </w:rPr>
      </w:pPr>
      <w:r w:rsidRPr="00F06470">
        <w:rPr>
          <w:rFonts w:eastAsia="Batang" w:cstheme="minorBidi"/>
          <w:sz w:val="28"/>
          <w:szCs w:val="28"/>
        </w:rPr>
        <w:t xml:space="preserve">       3.</w:t>
      </w:r>
      <w:r w:rsidR="0097558A" w:rsidRPr="00F06470">
        <w:rPr>
          <w:rFonts w:eastAsia="Batang" w:cstheme="minorBidi"/>
          <w:sz w:val="28"/>
          <w:szCs w:val="28"/>
        </w:rPr>
        <w:t xml:space="preserve">  </w:t>
      </w:r>
      <w:r w:rsidRPr="00F06470">
        <w:rPr>
          <w:rFonts w:eastAsia="Batang" w:cstheme="minorBidi"/>
          <w:sz w:val="28"/>
          <w:szCs w:val="28"/>
        </w:rPr>
        <w:t>Контроль за исполнением приказа оставляю за собой.</w:t>
      </w:r>
    </w:p>
    <w:p w:rsidR="00EC687F" w:rsidRPr="00F06470" w:rsidRDefault="00EC687F" w:rsidP="00EC687F">
      <w:pPr>
        <w:tabs>
          <w:tab w:val="left" w:pos="3584"/>
        </w:tabs>
        <w:spacing w:after="160" w:line="256" w:lineRule="auto"/>
        <w:contextualSpacing/>
        <w:rPr>
          <w:rFonts w:eastAsia="Batang" w:cstheme="minorBidi"/>
          <w:sz w:val="28"/>
          <w:szCs w:val="28"/>
        </w:rPr>
      </w:pPr>
    </w:p>
    <w:p w:rsidR="00EC687F" w:rsidRPr="00F06470" w:rsidRDefault="00EC687F" w:rsidP="00EC687F">
      <w:pPr>
        <w:tabs>
          <w:tab w:val="left" w:pos="3584"/>
        </w:tabs>
        <w:spacing w:after="160" w:line="256" w:lineRule="auto"/>
        <w:contextualSpacing/>
        <w:rPr>
          <w:rFonts w:eastAsia="Batang" w:cstheme="minorBidi"/>
          <w:sz w:val="28"/>
          <w:szCs w:val="28"/>
        </w:rPr>
      </w:pPr>
    </w:p>
    <w:p w:rsidR="00EC687F" w:rsidRPr="00F06470" w:rsidRDefault="00EC687F" w:rsidP="00EC687F">
      <w:pPr>
        <w:tabs>
          <w:tab w:val="left" w:pos="3584"/>
        </w:tabs>
        <w:spacing w:after="160" w:line="256" w:lineRule="auto"/>
        <w:contextualSpacing/>
        <w:rPr>
          <w:rFonts w:eastAsia="Batang" w:cstheme="minorBidi"/>
          <w:sz w:val="28"/>
          <w:szCs w:val="28"/>
        </w:rPr>
      </w:pPr>
    </w:p>
    <w:p w:rsidR="00EC687F" w:rsidRPr="00F06470" w:rsidRDefault="00EC687F" w:rsidP="00EC687F">
      <w:pPr>
        <w:tabs>
          <w:tab w:val="left" w:pos="3584"/>
        </w:tabs>
        <w:spacing w:after="160" w:line="256" w:lineRule="auto"/>
        <w:contextualSpacing/>
        <w:rPr>
          <w:rFonts w:eastAsia="Batang" w:cstheme="minorBidi"/>
          <w:sz w:val="28"/>
          <w:szCs w:val="28"/>
        </w:rPr>
      </w:pPr>
    </w:p>
    <w:p w:rsidR="00EC687F" w:rsidRPr="00F06470" w:rsidRDefault="0097558A" w:rsidP="00EC687F">
      <w:pPr>
        <w:rPr>
          <w:rFonts w:eastAsiaTheme="minorHAnsi"/>
          <w:sz w:val="28"/>
          <w:szCs w:val="28"/>
        </w:rPr>
      </w:pPr>
      <w:r w:rsidRPr="00F06470">
        <w:rPr>
          <w:rFonts w:eastAsiaTheme="minorHAnsi"/>
          <w:sz w:val="28"/>
          <w:szCs w:val="28"/>
        </w:rPr>
        <w:t xml:space="preserve"> Директор</w:t>
      </w:r>
      <w:r w:rsidR="00EC687F" w:rsidRPr="00F06470">
        <w:rPr>
          <w:rFonts w:eastAsiaTheme="minorHAnsi"/>
          <w:sz w:val="28"/>
          <w:szCs w:val="28"/>
        </w:rPr>
        <w:t xml:space="preserve">                                                                 </w:t>
      </w:r>
      <w:r w:rsidRPr="00F06470">
        <w:rPr>
          <w:rFonts w:eastAsiaTheme="minorHAnsi"/>
          <w:sz w:val="28"/>
          <w:szCs w:val="28"/>
        </w:rPr>
        <w:t xml:space="preserve">                </w:t>
      </w:r>
      <w:proofErr w:type="spellStart"/>
      <w:r w:rsidRPr="00F06470">
        <w:rPr>
          <w:rFonts w:eastAsiaTheme="minorHAnsi"/>
          <w:sz w:val="28"/>
          <w:szCs w:val="28"/>
        </w:rPr>
        <w:t>Элимханов</w:t>
      </w:r>
      <w:proofErr w:type="spellEnd"/>
      <w:r w:rsidRPr="00F06470">
        <w:rPr>
          <w:rFonts w:eastAsiaTheme="minorHAnsi"/>
          <w:sz w:val="28"/>
          <w:szCs w:val="28"/>
        </w:rPr>
        <w:t xml:space="preserve"> Ш.З.</w:t>
      </w:r>
    </w:p>
    <w:p w:rsidR="00EC687F" w:rsidRPr="00F06470" w:rsidRDefault="00EC687F" w:rsidP="00EC687F">
      <w:pPr>
        <w:rPr>
          <w:rFonts w:eastAsiaTheme="minorHAnsi"/>
          <w:sz w:val="28"/>
          <w:szCs w:val="28"/>
        </w:rPr>
      </w:pPr>
    </w:p>
    <w:p w:rsidR="00EC687F" w:rsidRPr="00F06470" w:rsidRDefault="00EC687F" w:rsidP="00EC687F">
      <w:pPr>
        <w:rPr>
          <w:rFonts w:eastAsiaTheme="minorHAnsi"/>
          <w:sz w:val="28"/>
          <w:szCs w:val="28"/>
        </w:rPr>
      </w:pPr>
    </w:p>
    <w:p w:rsidR="00EC687F" w:rsidRPr="00F06470" w:rsidRDefault="00EC687F" w:rsidP="00EC687F">
      <w:pPr>
        <w:rPr>
          <w:rFonts w:eastAsiaTheme="minorHAnsi"/>
          <w:sz w:val="28"/>
          <w:szCs w:val="28"/>
        </w:rPr>
      </w:pPr>
      <w:r w:rsidRPr="00F06470">
        <w:rPr>
          <w:rFonts w:eastAsiaTheme="minorHAnsi"/>
          <w:sz w:val="28"/>
          <w:szCs w:val="28"/>
        </w:rPr>
        <w:t>С приказом ознакомлен (</w:t>
      </w:r>
      <w:proofErr w:type="gramStart"/>
      <w:r w:rsidRPr="00F06470">
        <w:rPr>
          <w:rFonts w:eastAsiaTheme="minorHAnsi"/>
          <w:sz w:val="28"/>
          <w:szCs w:val="28"/>
        </w:rPr>
        <w:t xml:space="preserve">а)   </w:t>
      </w:r>
      <w:proofErr w:type="gramEnd"/>
      <w:r w:rsidRPr="00F06470">
        <w:rPr>
          <w:rFonts w:eastAsiaTheme="minorHAnsi"/>
          <w:sz w:val="28"/>
          <w:szCs w:val="28"/>
        </w:rPr>
        <w:t xml:space="preserve">                      </w:t>
      </w:r>
      <w:r w:rsidR="0097558A" w:rsidRPr="00F06470">
        <w:rPr>
          <w:rFonts w:eastAsiaTheme="minorHAnsi"/>
          <w:sz w:val="28"/>
          <w:szCs w:val="28"/>
        </w:rPr>
        <w:t xml:space="preserve">                             </w:t>
      </w:r>
      <w:proofErr w:type="spellStart"/>
      <w:r w:rsidR="0097558A" w:rsidRPr="00F06470">
        <w:rPr>
          <w:rFonts w:eastAsiaTheme="minorHAnsi"/>
          <w:sz w:val="28"/>
          <w:szCs w:val="28"/>
        </w:rPr>
        <w:t>Бетиева</w:t>
      </w:r>
      <w:proofErr w:type="spellEnd"/>
      <w:r w:rsidR="0097558A" w:rsidRPr="00F06470">
        <w:rPr>
          <w:rFonts w:eastAsiaTheme="minorHAnsi"/>
          <w:sz w:val="28"/>
          <w:szCs w:val="28"/>
        </w:rPr>
        <w:t xml:space="preserve"> П.Н.</w:t>
      </w:r>
      <w:r w:rsidRPr="00F06470">
        <w:rPr>
          <w:rFonts w:eastAsiaTheme="minorHAnsi"/>
          <w:sz w:val="28"/>
          <w:szCs w:val="28"/>
        </w:rPr>
        <w:t xml:space="preserve">         </w:t>
      </w:r>
    </w:p>
    <w:p w:rsidR="00EC687F" w:rsidRDefault="00EC687F" w:rsidP="00EC687F">
      <w:pPr>
        <w:spacing w:after="160" w:line="256" w:lineRule="auto"/>
        <w:rPr>
          <w:rFonts w:eastAsiaTheme="minorHAnsi"/>
          <w:szCs w:val="28"/>
        </w:rPr>
      </w:pPr>
    </w:p>
    <w:p w:rsidR="00EC687F" w:rsidRDefault="00EC687F" w:rsidP="00EC687F">
      <w:pPr>
        <w:tabs>
          <w:tab w:val="left" w:pos="3584"/>
        </w:tabs>
        <w:spacing w:after="160" w:line="256" w:lineRule="auto"/>
        <w:contextualSpacing/>
        <w:rPr>
          <w:rFonts w:eastAsia="Batang" w:cstheme="minorBidi"/>
          <w:szCs w:val="24"/>
        </w:rPr>
      </w:pPr>
    </w:p>
    <w:p w:rsidR="00E97B56" w:rsidRDefault="00E97B56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E97B56" w:rsidRDefault="00E97B56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E97B56" w:rsidRDefault="00E97B56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E97B56" w:rsidRDefault="00E97B56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BA02FB" w:rsidRDefault="00BA02FB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</w:p>
    <w:p w:rsidR="00E246A6" w:rsidRDefault="00E246A6" w:rsidP="00E246A6">
      <w:pPr>
        <w:tabs>
          <w:tab w:val="left" w:pos="7440"/>
        </w:tabs>
        <w:spacing w:after="0"/>
        <w:ind w:left="435" w:right="425"/>
        <w:jc w:val="right"/>
        <w:rPr>
          <w:szCs w:val="24"/>
        </w:rPr>
      </w:pPr>
      <w:r>
        <w:rPr>
          <w:szCs w:val="24"/>
        </w:rPr>
        <w:t>Приложение к приказу</w:t>
      </w:r>
      <w:r w:rsidR="00BA02FB">
        <w:rPr>
          <w:szCs w:val="24"/>
        </w:rPr>
        <w:t xml:space="preserve"> № 166</w:t>
      </w:r>
      <w:r w:rsidR="00B016DA">
        <w:rPr>
          <w:szCs w:val="24"/>
        </w:rPr>
        <w:t xml:space="preserve"> </w:t>
      </w:r>
    </w:p>
    <w:p w:rsidR="00B016DA" w:rsidRDefault="00B016DA" w:rsidP="00B016DA">
      <w:pPr>
        <w:tabs>
          <w:tab w:val="left" w:pos="7440"/>
        </w:tabs>
        <w:spacing w:after="0"/>
        <w:ind w:left="435" w:right="425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</w:t>
      </w:r>
      <w:r w:rsidR="00AD3D93">
        <w:rPr>
          <w:szCs w:val="24"/>
        </w:rPr>
        <w:t xml:space="preserve"> </w:t>
      </w:r>
      <w:r w:rsidR="00BA02FB">
        <w:rPr>
          <w:szCs w:val="24"/>
        </w:rPr>
        <w:t xml:space="preserve">                           от 1 сентября</w:t>
      </w:r>
      <w:r>
        <w:rPr>
          <w:szCs w:val="24"/>
        </w:rPr>
        <w:t xml:space="preserve"> 2022г</w:t>
      </w:r>
    </w:p>
    <w:p w:rsidR="00E246A6" w:rsidRDefault="00E246A6" w:rsidP="00E246A6">
      <w:pPr>
        <w:spacing w:after="0"/>
        <w:ind w:left="435" w:right="425"/>
        <w:jc w:val="center"/>
        <w:rPr>
          <w:b/>
          <w:sz w:val="28"/>
        </w:rPr>
      </w:pPr>
    </w:p>
    <w:p w:rsidR="00E246A6" w:rsidRDefault="00E246A6" w:rsidP="00E246A6">
      <w:pPr>
        <w:spacing w:after="0"/>
        <w:ind w:left="435" w:right="425"/>
        <w:jc w:val="center"/>
      </w:pPr>
      <w:r>
        <w:rPr>
          <w:b/>
          <w:sz w:val="28"/>
        </w:rPr>
        <w:t>План работы по организации сопровождения персональных траекторий профессионального развития педагогов (ПТРПК) в МБОУ «</w:t>
      </w:r>
      <w:proofErr w:type="spellStart"/>
      <w:r>
        <w:rPr>
          <w:b/>
          <w:sz w:val="28"/>
        </w:rPr>
        <w:t>Бачи-Юртовская</w:t>
      </w:r>
      <w:proofErr w:type="spellEnd"/>
      <w:r>
        <w:rPr>
          <w:b/>
          <w:sz w:val="28"/>
        </w:rPr>
        <w:t xml:space="preserve"> СШ №3 </w:t>
      </w:r>
      <w:proofErr w:type="spellStart"/>
      <w:r>
        <w:rPr>
          <w:b/>
          <w:sz w:val="28"/>
        </w:rPr>
        <w:t>им.Белиева</w:t>
      </w:r>
      <w:proofErr w:type="spellEnd"/>
      <w:r>
        <w:rPr>
          <w:b/>
          <w:sz w:val="28"/>
        </w:rPr>
        <w:t xml:space="preserve"> С-М.М.»  </w:t>
      </w:r>
    </w:p>
    <w:p w:rsidR="00E246A6" w:rsidRDefault="00E246A6" w:rsidP="00E246A6">
      <w:pPr>
        <w:ind w:left="-5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E246A6" w:rsidRDefault="00E246A6" w:rsidP="00E246A6">
      <w:pPr>
        <w:spacing w:after="0"/>
        <w:ind w:left="435" w:right="425"/>
        <w:jc w:val="center"/>
      </w:pPr>
      <w:r w:rsidRPr="00E246A6">
        <w:tab/>
        <w:t>Цель</w:t>
      </w:r>
      <w:r>
        <w:t xml:space="preserve"> сопровождения профессионального развития педагогов </w:t>
      </w:r>
    </w:p>
    <w:p w:rsidR="00E246A6" w:rsidRDefault="00E246A6" w:rsidP="00E246A6">
      <w:pPr>
        <w:spacing w:after="0"/>
        <w:ind w:left="435" w:right="425"/>
        <w:jc w:val="center"/>
      </w:pPr>
      <w:r>
        <w:t>в</w:t>
      </w:r>
      <w:r>
        <w:rPr>
          <w:b/>
          <w:sz w:val="28"/>
        </w:rPr>
        <w:t xml:space="preserve"> </w:t>
      </w:r>
      <w:r>
        <w:rPr>
          <w:sz w:val="28"/>
        </w:rPr>
        <w:t>МБОУ «</w:t>
      </w:r>
      <w:proofErr w:type="spellStart"/>
      <w:r>
        <w:rPr>
          <w:sz w:val="28"/>
        </w:rPr>
        <w:t>Бачи-Юртовская</w:t>
      </w:r>
      <w:proofErr w:type="spellEnd"/>
      <w:r>
        <w:rPr>
          <w:sz w:val="28"/>
        </w:rPr>
        <w:t xml:space="preserve"> СШ №3 </w:t>
      </w:r>
      <w:proofErr w:type="spellStart"/>
      <w:r>
        <w:rPr>
          <w:sz w:val="28"/>
        </w:rPr>
        <w:t>им.Белиева</w:t>
      </w:r>
      <w:proofErr w:type="spellEnd"/>
      <w:r>
        <w:rPr>
          <w:sz w:val="28"/>
        </w:rPr>
        <w:t xml:space="preserve"> С-М.М.»  </w:t>
      </w:r>
    </w:p>
    <w:p w:rsidR="00E246A6" w:rsidRDefault="00E246A6" w:rsidP="00E246A6">
      <w:pPr>
        <w:ind w:left="-5"/>
      </w:pPr>
      <w:r>
        <w:t xml:space="preserve"> - создать условия для формирования и реализации индивидуальной образовательной траектории профессионального развития педагога, удовлетворения его образовательного и профессионального запроса. </w:t>
      </w:r>
    </w:p>
    <w:p w:rsidR="00E246A6" w:rsidRDefault="00E246A6" w:rsidP="00E246A6">
      <w:pPr>
        <w:ind w:left="-5"/>
      </w:pPr>
      <w:r>
        <w:t xml:space="preserve"> </w:t>
      </w:r>
      <w:r>
        <w:rPr>
          <w:b/>
        </w:rPr>
        <w:t xml:space="preserve">Задачи: </w:t>
      </w:r>
    </w:p>
    <w:p w:rsidR="00E246A6" w:rsidRDefault="00E246A6" w:rsidP="00E246A6">
      <w:pPr>
        <w:spacing w:after="0"/>
        <w:ind w:right="425"/>
      </w:pPr>
      <w:r>
        <w:t>повысить мотивацию педагогов</w:t>
      </w:r>
      <w:r>
        <w:rPr>
          <w:b/>
          <w:sz w:val="28"/>
        </w:rPr>
        <w:t xml:space="preserve"> </w:t>
      </w:r>
      <w:r>
        <w:rPr>
          <w:sz w:val="28"/>
        </w:rPr>
        <w:t>МБОУ «</w:t>
      </w:r>
      <w:proofErr w:type="spellStart"/>
      <w:r>
        <w:rPr>
          <w:sz w:val="28"/>
        </w:rPr>
        <w:t>Бачи-Юртовская</w:t>
      </w:r>
      <w:proofErr w:type="spellEnd"/>
      <w:r>
        <w:rPr>
          <w:sz w:val="28"/>
        </w:rPr>
        <w:t xml:space="preserve"> СШ №3 </w:t>
      </w:r>
      <w:proofErr w:type="spellStart"/>
      <w:r>
        <w:rPr>
          <w:sz w:val="28"/>
        </w:rPr>
        <w:t>им.Белиева</w:t>
      </w:r>
      <w:proofErr w:type="spellEnd"/>
      <w:r>
        <w:rPr>
          <w:sz w:val="28"/>
        </w:rPr>
        <w:t xml:space="preserve"> С-М.М.»</w:t>
      </w:r>
      <w:r w:rsidR="00293791">
        <w:rPr>
          <w:sz w:val="28"/>
        </w:rPr>
        <w:t>:</w:t>
      </w:r>
      <w:r>
        <w:rPr>
          <w:sz w:val="28"/>
        </w:rPr>
        <w:t xml:space="preserve">  </w:t>
      </w:r>
    </w:p>
    <w:p w:rsidR="00E246A6" w:rsidRDefault="00E246A6" w:rsidP="00E246A6">
      <w:r>
        <w:t xml:space="preserve"> -  к самообразованию и профессиональному развитию; </w:t>
      </w:r>
    </w:p>
    <w:p w:rsidR="00E246A6" w:rsidRDefault="00E246A6" w:rsidP="00E246A6">
      <w:pPr>
        <w:numPr>
          <w:ilvl w:val="0"/>
          <w:numId w:val="1"/>
        </w:numPr>
        <w:ind w:hanging="260"/>
      </w:pPr>
      <w:r>
        <w:t xml:space="preserve">обеспечить условия индивидуализации процесса образования педагогов; </w:t>
      </w:r>
    </w:p>
    <w:p w:rsidR="00E246A6" w:rsidRDefault="00E246A6" w:rsidP="00E246A6">
      <w:pPr>
        <w:numPr>
          <w:ilvl w:val="0"/>
          <w:numId w:val="1"/>
        </w:numPr>
        <w:ind w:hanging="260"/>
      </w:pPr>
      <w:r>
        <w:t xml:space="preserve">обеспечить технологическое и методическое сопровождение педагогов в ходе реализации индивидуальной образовательной траектории профессионального развития. </w:t>
      </w:r>
    </w:p>
    <w:p w:rsidR="00E246A6" w:rsidRDefault="003D4DEA" w:rsidP="00E246A6">
      <w:pPr>
        <w:ind w:left="-5"/>
      </w:pPr>
      <w:proofErr w:type="gramStart"/>
      <w:r>
        <w:rPr>
          <w:b/>
        </w:rPr>
        <w:t xml:space="preserve">Основные  </w:t>
      </w:r>
      <w:r w:rsidR="00E246A6">
        <w:rPr>
          <w:b/>
        </w:rPr>
        <w:t>функции</w:t>
      </w:r>
      <w:proofErr w:type="gramEnd"/>
      <w:r w:rsidR="00AF6F00">
        <w:t xml:space="preserve"> </w:t>
      </w:r>
      <w:r w:rsidR="00E246A6">
        <w:t xml:space="preserve">сопровождения </w:t>
      </w:r>
      <w:r w:rsidR="00E246A6">
        <w:tab/>
        <w:t xml:space="preserve">индивидуальной </w:t>
      </w:r>
      <w:r w:rsidR="00E246A6">
        <w:tab/>
        <w:t xml:space="preserve">образовательной </w:t>
      </w:r>
      <w:r w:rsidR="00E246A6">
        <w:tab/>
        <w:t xml:space="preserve">траектории профессионального развития педагога:  </w:t>
      </w:r>
    </w:p>
    <w:p w:rsidR="003D4DEA" w:rsidRDefault="00E246A6" w:rsidP="00E246A6">
      <w:pPr>
        <w:numPr>
          <w:ilvl w:val="0"/>
          <w:numId w:val="1"/>
        </w:numPr>
        <w:ind w:hanging="260"/>
      </w:pPr>
      <w:r>
        <w:t xml:space="preserve">диагностическая, включающая сбор данных об уровне </w:t>
      </w:r>
      <w:proofErr w:type="spellStart"/>
      <w:r>
        <w:t>сформированности</w:t>
      </w:r>
      <w:proofErr w:type="spellEnd"/>
      <w:r>
        <w:t xml:space="preserve"> профессионально значимых качеств педагогов, мотивах, готовности в целом к образованию и самообразованию;     </w:t>
      </w:r>
    </w:p>
    <w:p w:rsidR="00AF6F00" w:rsidRDefault="003D4DEA" w:rsidP="003D4DEA">
      <w:pPr>
        <w:ind w:left="0" w:firstLine="0"/>
      </w:pPr>
      <w:r>
        <w:t>-</w:t>
      </w:r>
      <w:r w:rsidR="00E246A6">
        <w:t xml:space="preserve"> проектировочная, предусматривающая разработку индивидуальной образовательной траектории; </w:t>
      </w:r>
    </w:p>
    <w:p w:rsidR="00E246A6" w:rsidRDefault="00E246A6" w:rsidP="003D4DEA">
      <w:pPr>
        <w:ind w:left="0" w:firstLine="0"/>
      </w:pPr>
      <w:r>
        <w:t xml:space="preserve">- реализационная, включающая сопровождение процесса реализации индивидуальной </w:t>
      </w:r>
    </w:p>
    <w:p w:rsidR="00E246A6" w:rsidRDefault="00E246A6" w:rsidP="00E246A6">
      <w:pPr>
        <w:ind w:left="-5"/>
      </w:pPr>
      <w:r>
        <w:t xml:space="preserve">образовательной траектории педагога;  </w:t>
      </w:r>
    </w:p>
    <w:p w:rsidR="00E246A6" w:rsidRDefault="00E246A6" w:rsidP="00E246A6">
      <w:pPr>
        <w:numPr>
          <w:ilvl w:val="0"/>
          <w:numId w:val="1"/>
        </w:numPr>
        <w:ind w:hanging="260"/>
      </w:pPr>
      <w:r>
        <w:t xml:space="preserve">аналитическая, направленная на анализ и коррекцию процесса и результатов освоения индивидуальной образовательной траектории.  </w:t>
      </w:r>
    </w:p>
    <w:p w:rsidR="00E246A6" w:rsidRDefault="00E246A6" w:rsidP="00E246A6">
      <w:pPr>
        <w:spacing w:after="0" w:line="256" w:lineRule="auto"/>
        <w:ind w:left="495" w:firstLine="0"/>
        <w:jc w:val="center"/>
      </w:pPr>
      <w:r>
        <w:rPr>
          <w:b/>
          <w:sz w:val="28"/>
        </w:rPr>
        <w:t xml:space="preserve"> </w:t>
      </w:r>
    </w:p>
    <w:tbl>
      <w:tblPr>
        <w:tblW w:w="10059" w:type="dxa"/>
        <w:tblInd w:w="-425" w:type="dxa"/>
        <w:tblCellMar>
          <w:top w:w="53" w:type="dxa"/>
          <w:left w:w="106" w:type="dxa"/>
          <w:right w:w="94" w:type="dxa"/>
        </w:tblCellMar>
        <w:tblLook w:val="04A0" w:firstRow="1" w:lastRow="0" w:firstColumn="1" w:lastColumn="0" w:noHBand="0" w:noVBand="1"/>
      </w:tblPr>
      <w:tblGrid>
        <w:gridCol w:w="3035"/>
        <w:gridCol w:w="7024"/>
      </w:tblGrid>
      <w:tr w:rsidR="00E246A6" w:rsidTr="00E246A6">
        <w:trPr>
          <w:trHeight w:val="286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9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Этапы 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4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Содержание деятельности </w:t>
            </w:r>
          </w:p>
        </w:tc>
      </w:tr>
      <w:tr w:rsidR="00E246A6" w:rsidTr="00E246A6">
        <w:trPr>
          <w:trHeight w:val="838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2" w:firstLine="0"/>
              <w:jc w:val="left"/>
            </w:pPr>
            <w:r>
              <w:t xml:space="preserve">Подготовительный 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0" w:right="875" w:firstLine="0"/>
              <w:jc w:val="left"/>
            </w:pPr>
            <w:r>
              <w:t xml:space="preserve">Мотивация и вовлечение учителя в процессы самообразования и саморазвития. Формирование программы индивидуального сопровождения педагога  </w:t>
            </w:r>
          </w:p>
        </w:tc>
      </w:tr>
      <w:tr w:rsidR="00E246A6" w:rsidTr="00E246A6">
        <w:trPr>
          <w:trHeight w:val="838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2" w:firstLine="0"/>
              <w:jc w:val="left"/>
            </w:pPr>
            <w:r>
              <w:t xml:space="preserve">Диагностический 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0" w:right="292" w:firstLine="0"/>
              <w:jc w:val="left"/>
            </w:pPr>
            <w:r>
              <w:t xml:space="preserve">Диагностика образовательных потребностей, возможностей и перспектив учителя, выявление, фиксация, проектирование и анализ образовательных целей и интересов педагога  </w:t>
            </w:r>
          </w:p>
        </w:tc>
      </w:tr>
      <w:tr w:rsidR="00E246A6" w:rsidTr="00E246A6">
        <w:trPr>
          <w:trHeight w:val="1390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2" w:firstLine="0"/>
              <w:jc w:val="left"/>
            </w:pPr>
            <w:r>
              <w:t xml:space="preserve">Информационный 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76" w:lineRule="auto"/>
              <w:ind w:left="0" w:firstLine="0"/>
              <w:jc w:val="left"/>
            </w:pPr>
            <w:r>
              <w:t xml:space="preserve">Выявление ресурсов и построение ресурсной карты реализации образовательного запроса педагога. </w:t>
            </w:r>
          </w:p>
          <w:p w:rsidR="00E246A6" w:rsidRDefault="00E246A6">
            <w:pPr>
              <w:spacing w:after="0" w:line="256" w:lineRule="auto"/>
              <w:ind w:left="0" w:firstLine="0"/>
              <w:jc w:val="left"/>
            </w:pPr>
            <w:r>
              <w:t xml:space="preserve">Информирование педагога о наличии мест/ресурсов для приобретения нового образовательного, социального, коммуникативного, профессионального опыта  </w:t>
            </w:r>
          </w:p>
        </w:tc>
      </w:tr>
      <w:tr w:rsidR="00E246A6" w:rsidTr="00E246A6">
        <w:trPr>
          <w:trHeight w:val="1666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2" w:firstLine="0"/>
              <w:jc w:val="left"/>
            </w:pPr>
            <w:r>
              <w:lastRenderedPageBreak/>
              <w:t xml:space="preserve">Организаторский 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22" w:line="256" w:lineRule="auto"/>
              <w:ind w:left="0" w:firstLine="0"/>
              <w:jc w:val="left"/>
            </w:pPr>
            <w:r>
              <w:t xml:space="preserve">Расширение пространства социальной реализации педагогов </w:t>
            </w:r>
          </w:p>
          <w:p w:rsidR="00E246A6" w:rsidRDefault="00E246A6">
            <w:pPr>
              <w:spacing w:after="0" w:line="256" w:lineRule="auto"/>
              <w:ind w:left="0" w:firstLine="0"/>
              <w:jc w:val="left"/>
            </w:pPr>
            <w:r>
              <w:t xml:space="preserve">посредством включения их в различные формы публичных презентаций (научно-практические конференции, конкурсы, фестивали, защиты проектов), участия в социально значимых программах регионального, федерального и международного уровней, организации предпрофессиональных стажировок и практик  </w:t>
            </w:r>
          </w:p>
        </w:tc>
      </w:tr>
      <w:tr w:rsidR="00E246A6" w:rsidTr="00E246A6">
        <w:trPr>
          <w:trHeight w:val="3322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2" w:firstLine="0"/>
              <w:jc w:val="left"/>
            </w:pPr>
            <w:r>
              <w:t xml:space="preserve">Консультативный 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76" w:lineRule="auto"/>
              <w:ind w:left="0" w:right="889" w:firstLine="0"/>
              <w:jc w:val="left"/>
            </w:pPr>
            <w:r>
              <w:t xml:space="preserve">Помощь педагогу в ориентации в ресурсах среды, выстраивании образовательного движения. Консультирование и поддержка в затруднительных ситуациях в процессе самостоятельной или групповой деятельности. </w:t>
            </w:r>
          </w:p>
          <w:p w:rsidR="00E246A6" w:rsidRDefault="00E246A6">
            <w:pPr>
              <w:spacing w:after="0" w:line="276" w:lineRule="auto"/>
              <w:ind w:left="0" w:right="167" w:firstLine="0"/>
              <w:jc w:val="left"/>
            </w:pPr>
            <w:r>
              <w:t xml:space="preserve">Оказание помощи в систематизации полученных теоретических знаний и практических навыков, указание способов трансформации их в будущую профессиональную деятельность. </w:t>
            </w:r>
          </w:p>
          <w:p w:rsidR="00E246A6" w:rsidRDefault="00E246A6">
            <w:pPr>
              <w:spacing w:after="0" w:line="256" w:lineRule="auto"/>
              <w:ind w:left="0" w:firstLine="0"/>
              <w:jc w:val="left"/>
            </w:pPr>
            <w:r>
              <w:t xml:space="preserve">Оказание помощи в понимании жизненных и связанных с ними образовательных целей, в выстраивании индивидуальной образовательной траектории, позволяющей приблизиться к намеченным целям (помощь в решении проблем личностного и профессионального самоопределения)  </w:t>
            </w:r>
          </w:p>
        </w:tc>
      </w:tr>
      <w:tr w:rsidR="00E246A6" w:rsidTr="00E246A6">
        <w:trPr>
          <w:trHeight w:val="564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2" w:firstLine="0"/>
              <w:jc w:val="left"/>
            </w:pPr>
            <w:r>
              <w:t xml:space="preserve">Методический 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0" w:firstLine="0"/>
              <w:jc w:val="left"/>
            </w:pPr>
            <w:r>
              <w:t xml:space="preserve">Разработка программы или события (цель, форма, методы, средства, этапы). </w:t>
            </w:r>
          </w:p>
        </w:tc>
      </w:tr>
      <w:tr w:rsidR="00E246A6" w:rsidTr="00E246A6">
        <w:trPr>
          <w:trHeight w:val="4151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6A6" w:rsidRDefault="00E246A6">
            <w:pPr>
              <w:spacing w:after="160" w:line="256" w:lineRule="auto"/>
              <w:ind w:left="0" w:firstLine="0"/>
              <w:jc w:val="left"/>
            </w:pP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76" w:lineRule="auto"/>
              <w:ind w:left="0" w:firstLine="0"/>
              <w:jc w:val="left"/>
            </w:pPr>
            <w:r>
              <w:t xml:space="preserve">Разработка содержания обучения (в т. ч. учебные материалы (курсы), элементы рефлексии и мотивации). </w:t>
            </w:r>
          </w:p>
          <w:p w:rsidR="00E246A6" w:rsidRDefault="00E246A6">
            <w:pPr>
              <w:spacing w:after="1" w:line="276" w:lineRule="auto"/>
              <w:ind w:left="0" w:right="460" w:firstLine="0"/>
              <w:jc w:val="left"/>
            </w:pPr>
            <w:r>
              <w:t xml:space="preserve">Разработка вариантов индивидуальных образовательных программ и вариантов маршрутов. </w:t>
            </w:r>
          </w:p>
          <w:p w:rsidR="00E246A6" w:rsidRDefault="00E246A6">
            <w:pPr>
              <w:spacing w:after="23" w:line="256" w:lineRule="auto"/>
              <w:ind w:left="0" w:firstLine="0"/>
            </w:pPr>
            <w:r>
              <w:t xml:space="preserve">Разработка организационно-методической и нормативной документации </w:t>
            </w:r>
          </w:p>
          <w:p w:rsidR="00E246A6" w:rsidRDefault="00E246A6">
            <w:pPr>
              <w:spacing w:after="0" w:line="237" w:lineRule="auto"/>
              <w:ind w:left="0" w:firstLine="0"/>
            </w:pPr>
            <w:r>
              <w:t xml:space="preserve">(положения, инструкции, формы документов), </w:t>
            </w:r>
            <w:proofErr w:type="spellStart"/>
            <w:r>
              <w:t>информационнометодических</w:t>
            </w:r>
            <w:proofErr w:type="spellEnd"/>
            <w:r>
              <w:t xml:space="preserve"> материалов, обеспечивающих образовательный процесс. </w:t>
            </w:r>
          </w:p>
          <w:p w:rsidR="00E246A6" w:rsidRDefault="00E246A6">
            <w:pPr>
              <w:spacing w:after="24" w:line="256" w:lineRule="auto"/>
              <w:ind w:left="0" w:firstLine="0"/>
              <w:jc w:val="left"/>
            </w:pPr>
            <w:r>
              <w:t xml:space="preserve">Создание необходимых средств для организации учебного процесса (специальных заданий, комплектов вопросов, набора конкретных ситуаций, иллюстративного материала и др.). </w:t>
            </w:r>
          </w:p>
          <w:p w:rsidR="00E246A6" w:rsidRDefault="00E246A6">
            <w:pPr>
              <w:spacing w:after="23" w:line="256" w:lineRule="auto"/>
              <w:ind w:left="0" w:firstLine="0"/>
              <w:jc w:val="left"/>
            </w:pPr>
            <w:r>
              <w:t xml:space="preserve">Разработка различных контрольно-диагностических методик: перечня контрольных вопросов, анкет, опросных листов, информационных карт, тестовых материалов и др. </w:t>
            </w:r>
          </w:p>
          <w:p w:rsidR="00E246A6" w:rsidRDefault="00E246A6">
            <w:pPr>
              <w:spacing w:after="22" w:line="256" w:lineRule="auto"/>
              <w:ind w:left="0" w:firstLine="0"/>
              <w:jc w:val="left"/>
            </w:pPr>
            <w:r>
              <w:t xml:space="preserve">Анализ и описание собственного опыта. </w:t>
            </w:r>
          </w:p>
          <w:p w:rsidR="00E246A6" w:rsidRDefault="00E246A6">
            <w:pPr>
              <w:spacing w:after="0" w:line="256" w:lineRule="auto"/>
              <w:ind w:left="0" w:firstLine="0"/>
              <w:jc w:val="left"/>
            </w:pPr>
            <w:r>
              <w:t xml:space="preserve">Внедрение в собственную деятельность эффективного опыта других  </w:t>
            </w:r>
          </w:p>
        </w:tc>
      </w:tr>
      <w:tr w:rsidR="00E246A6" w:rsidTr="00E246A6">
        <w:trPr>
          <w:trHeight w:val="288"/>
        </w:trPr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2" w:firstLine="0"/>
              <w:jc w:val="left"/>
            </w:pPr>
            <w:r>
              <w:t xml:space="preserve">Экспертный </w:t>
            </w:r>
          </w:p>
        </w:tc>
        <w:tc>
          <w:tcPr>
            <w:tcW w:w="7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6" w:rsidRDefault="00E246A6">
            <w:pPr>
              <w:spacing w:after="0" w:line="256" w:lineRule="auto"/>
              <w:ind w:left="0" w:firstLine="0"/>
              <w:jc w:val="left"/>
            </w:pPr>
            <w:r>
              <w:t xml:space="preserve">Экспертиза педагогической деятельности педагога </w:t>
            </w:r>
          </w:p>
        </w:tc>
      </w:tr>
    </w:tbl>
    <w:p w:rsidR="00E246A6" w:rsidRDefault="00E246A6" w:rsidP="00E246A6">
      <w:pPr>
        <w:spacing w:after="24" w:line="256" w:lineRule="auto"/>
        <w:ind w:left="1791" w:firstLine="0"/>
        <w:jc w:val="left"/>
      </w:pPr>
      <w:r>
        <w:rPr>
          <w:b/>
        </w:rPr>
        <w:t xml:space="preserve"> </w:t>
      </w:r>
    </w:p>
    <w:p w:rsidR="001031F6" w:rsidRDefault="001031F6"/>
    <w:p w:rsidR="00445D2C" w:rsidRDefault="00445D2C"/>
    <w:p w:rsidR="00445D2C" w:rsidRDefault="00445D2C" w:rsidP="00445D2C">
      <w:pPr>
        <w:spacing w:after="0" w:line="256" w:lineRule="auto"/>
        <w:ind w:left="0" w:right="2043" w:firstLine="0"/>
        <w:jc w:val="right"/>
        <w:rPr>
          <w:b/>
        </w:rPr>
      </w:pPr>
    </w:p>
    <w:p w:rsidR="00445D2C" w:rsidRDefault="00445D2C" w:rsidP="00445D2C">
      <w:pPr>
        <w:spacing w:after="0" w:line="256" w:lineRule="auto"/>
        <w:ind w:left="0" w:right="2043" w:firstLine="0"/>
        <w:jc w:val="right"/>
        <w:rPr>
          <w:b/>
        </w:rPr>
      </w:pPr>
    </w:p>
    <w:p w:rsidR="00445D2C" w:rsidRDefault="00445D2C" w:rsidP="00445D2C">
      <w:pPr>
        <w:spacing w:after="0" w:line="256" w:lineRule="auto"/>
        <w:ind w:left="0" w:right="2043" w:firstLine="0"/>
        <w:jc w:val="right"/>
        <w:rPr>
          <w:b/>
        </w:rPr>
      </w:pPr>
    </w:p>
    <w:p w:rsidR="00445D2C" w:rsidRDefault="00445D2C" w:rsidP="00445D2C">
      <w:pPr>
        <w:spacing w:after="0" w:line="256" w:lineRule="auto"/>
        <w:ind w:left="0" w:right="2043" w:firstLine="0"/>
        <w:jc w:val="right"/>
      </w:pPr>
      <w:r>
        <w:rPr>
          <w:b/>
        </w:rPr>
        <w:lastRenderedPageBreak/>
        <w:t xml:space="preserve">Формы методической работы при разработке плана ИТРПК </w:t>
      </w:r>
    </w:p>
    <w:p w:rsidR="00445D2C" w:rsidRDefault="00445D2C" w:rsidP="00445D2C"/>
    <w:tbl>
      <w:tblPr>
        <w:tblpPr w:vertAnchor="page" w:horzAnchor="margin" w:tblpY="2206"/>
        <w:tblOverlap w:val="never"/>
        <w:tblW w:w="9629" w:type="dxa"/>
        <w:tblCellMar>
          <w:top w:w="21" w:type="dxa"/>
          <w:left w:w="10" w:type="dxa"/>
          <w:bottom w:w="10" w:type="dxa"/>
          <w:right w:w="12" w:type="dxa"/>
        </w:tblCellMar>
        <w:tblLook w:val="04A0" w:firstRow="1" w:lastRow="0" w:firstColumn="1" w:lastColumn="0" w:noHBand="0" w:noVBand="1"/>
      </w:tblPr>
      <w:tblGrid>
        <w:gridCol w:w="3121"/>
        <w:gridCol w:w="6508"/>
      </w:tblGrid>
      <w:tr w:rsidR="00445D2C" w:rsidTr="00445D2C">
        <w:trPr>
          <w:trHeight w:val="314"/>
        </w:trPr>
        <w:tc>
          <w:tcPr>
            <w:tcW w:w="3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2C" w:rsidRDefault="00445D2C">
            <w:pPr>
              <w:spacing w:after="0" w:line="256" w:lineRule="auto"/>
              <w:ind w:left="0" w:right="3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Средства обучения </w:t>
            </w:r>
          </w:p>
        </w:tc>
        <w:tc>
          <w:tcPr>
            <w:tcW w:w="6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2C" w:rsidRDefault="00445D2C">
            <w:pPr>
              <w:spacing w:after="0" w:line="256" w:lineRule="auto"/>
              <w:ind w:left="761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Формы методической работы </w:t>
            </w:r>
          </w:p>
        </w:tc>
      </w:tr>
      <w:tr w:rsidR="00445D2C" w:rsidTr="00445D2C">
        <w:trPr>
          <w:trHeight w:val="571"/>
        </w:trPr>
        <w:tc>
          <w:tcPr>
            <w:tcW w:w="3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5D2C" w:rsidRDefault="00445D2C">
            <w:pPr>
              <w:spacing w:after="0" w:line="256" w:lineRule="auto"/>
              <w:ind w:firstLine="0"/>
              <w:jc w:val="left"/>
            </w:pPr>
            <w:r>
              <w:t xml:space="preserve">Повышение квалификации </w:t>
            </w:r>
          </w:p>
        </w:tc>
        <w:tc>
          <w:tcPr>
            <w:tcW w:w="6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2C" w:rsidRDefault="00445D2C">
            <w:pPr>
              <w:spacing w:after="0" w:line="256" w:lineRule="auto"/>
              <w:ind w:left="60" w:firstLine="0"/>
              <w:jc w:val="left"/>
            </w:pPr>
            <w:r>
              <w:t xml:space="preserve">Курсы повышения квалификации, семинары, </w:t>
            </w:r>
            <w:proofErr w:type="spellStart"/>
            <w:r>
              <w:t>вебинары</w:t>
            </w:r>
            <w:proofErr w:type="spellEnd"/>
            <w:r>
              <w:t xml:space="preserve">, стажировки. </w:t>
            </w:r>
          </w:p>
        </w:tc>
      </w:tr>
      <w:tr w:rsidR="00445D2C" w:rsidTr="00445D2C">
        <w:trPr>
          <w:trHeight w:val="1952"/>
        </w:trPr>
        <w:tc>
          <w:tcPr>
            <w:tcW w:w="3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2C" w:rsidRDefault="00445D2C">
            <w:pPr>
              <w:spacing w:after="0" w:line="256" w:lineRule="auto"/>
              <w:ind w:left="0" w:firstLine="0"/>
              <w:jc w:val="left"/>
            </w:pPr>
            <w:r>
              <w:rPr>
                <w:b/>
                <w:sz w:val="26"/>
              </w:rPr>
              <w:t xml:space="preserve"> </w:t>
            </w:r>
          </w:p>
          <w:p w:rsidR="00445D2C" w:rsidRDefault="00445D2C">
            <w:pPr>
              <w:spacing w:after="218" w:line="256" w:lineRule="auto"/>
              <w:ind w:left="0" w:firstLine="0"/>
              <w:jc w:val="left"/>
            </w:pPr>
            <w:r>
              <w:rPr>
                <w:b/>
                <w:sz w:val="26"/>
              </w:rPr>
              <w:t xml:space="preserve"> </w:t>
            </w:r>
          </w:p>
          <w:p w:rsidR="00445D2C" w:rsidRDefault="00445D2C">
            <w:pPr>
              <w:spacing w:after="0" w:line="256" w:lineRule="auto"/>
              <w:ind w:firstLine="0"/>
              <w:jc w:val="left"/>
            </w:pPr>
            <w:r>
              <w:t xml:space="preserve">Практическая деятельность </w:t>
            </w:r>
          </w:p>
        </w:tc>
        <w:tc>
          <w:tcPr>
            <w:tcW w:w="6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2C" w:rsidRDefault="00445D2C">
            <w:pPr>
              <w:spacing w:after="20" w:line="256" w:lineRule="auto"/>
              <w:ind w:left="67" w:firstLine="0"/>
              <w:jc w:val="left"/>
            </w:pPr>
            <w:r>
              <w:t xml:space="preserve">Самостоятельное конструирование уроков. </w:t>
            </w:r>
          </w:p>
          <w:p w:rsidR="00445D2C" w:rsidRDefault="00445D2C">
            <w:pPr>
              <w:spacing w:after="20" w:line="256" w:lineRule="auto"/>
              <w:ind w:left="67" w:firstLine="0"/>
              <w:jc w:val="left"/>
            </w:pPr>
            <w:r>
              <w:t xml:space="preserve"> Проведение открытых уроков. </w:t>
            </w:r>
          </w:p>
          <w:p w:rsidR="00445D2C" w:rsidRDefault="00445D2C">
            <w:pPr>
              <w:spacing w:after="22" w:line="256" w:lineRule="auto"/>
              <w:ind w:left="89" w:firstLine="0"/>
              <w:jc w:val="left"/>
            </w:pPr>
            <w:r>
              <w:t xml:space="preserve">Самоанализ открытых уроков. </w:t>
            </w:r>
          </w:p>
          <w:p w:rsidR="00445D2C" w:rsidRDefault="00445D2C">
            <w:pPr>
              <w:spacing w:after="2" w:line="273" w:lineRule="auto"/>
              <w:ind w:left="89" w:right="367" w:firstLine="0"/>
              <w:jc w:val="left"/>
            </w:pPr>
            <w:r>
              <w:t xml:space="preserve">Обобщение собственного опыта реализации. Конструирование уроков в группах. </w:t>
            </w:r>
          </w:p>
          <w:p w:rsidR="00445D2C" w:rsidRDefault="00445D2C">
            <w:pPr>
              <w:spacing w:after="19" w:line="256" w:lineRule="auto"/>
              <w:ind w:left="89" w:firstLine="0"/>
              <w:jc w:val="left"/>
            </w:pPr>
            <w:r>
              <w:t xml:space="preserve">Анализ посещенных открытых уроков. </w:t>
            </w:r>
          </w:p>
          <w:p w:rsidR="00445D2C" w:rsidRDefault="00445D2C">
            <w:pPr>
              <w:spacing w:after="0" w:line="256" w:lineRule="auto"/>
              <w:ind w:left="89" w:firstLine="0"/>
              <w:jc w:val="left"/>
            </w:pPr>
            <w:r>
              <w:t xml:space="preserve">Участие в групповом анализе урока. </w:t>
            </w:r>
          </w:p>
        </w:tc>
      </w:tr>
      <w:tr w:rsidR="00445D2C" w:rsidTr="00445D2C">
        <w:trPr>
          <w:trHeight w:val="2307"/>
        </w:trPr>
        <w:tc>
          <w:tcPr>
            <w:tcW w:w="3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2C" w:rsidRDefault="00445D2C">
            <w:pPr>
              <w:spacing w:after="0" w:line="256" w:lineRule="auto"/>
              <w:ind w:left="0" w:firstLine="0"/>
              <w:jc w:val="left"/>
            </w:pPr>
            <w:r>
              <w:rPr>
                <w:b/>
                <w:sz w:val="26"/>
              </w:rPr>
              <w:t xml:space="preserve"> </w:t>
            </w:r>
          </w:p>
          <w:p w:rsidR="00445D2C" w:rsidRDefault="00445D2C">
            <w:pPr>
              <w:spacing w:after="0" w:line="256" w:lineRule="auto"/>
              <w:ind w:left="0" w:firstLine="0"/>
              <w:jc w:val="left"/>
            </w:pPr>
            <w:r>
              <w:rPr>
                <w:b/>
                <w:sz w:val="26"/>
              </w:rPr>
              <w:t xml:space="preserve"> </w:t>
            </w:r>
          </w:p>
          <w:p w:rsidR="00445D2C" w:rsidRDefault="00445D2C">
            <w:pPr>
              <w:spacing w:after="40" w:line="256" w:lineRule="auto"/>
              <w:ind w:left="0" w:firstLine="0"/>
              <w:jc w:val="left"/>
            </w:pPr>
            <w:r>
              <w:rPr>
                <w:b/>
                <w:sz w:val="26"/>
              </w:rPr>
              <w:t xml:space="preserve"> </w:t>
            </w:r>
          </w:p>
          <w:p w:rsidR="00445D2C" w:rsidRDefault="00445D2C">
            <w:pPr>
              <w:spacing w:after="0" w:line="256" w:lineRule="auto"/>
              <w:ind w:left="0" w:firstLine="0"/>
              <w:jc w:val="left"/>
            </w:pPr>
            <w:r>
              <w:rPr>
                <w:b/>
                <w:sz w:val="33"/>
              </w:rPr>
              <w:t xml:space="preserve"> </w:t>
            </w:r>
          </w:p>
          <w:p w:rsidR="00445D2C" w:rsidRDefault="00445D2C">
            <w:pPr>
              <w:spacing w:after="0" w:line="256" w:lineRule="auto"/>
              <w:ind w:left="130" w:firstLine="0"/>
              <w:jc w:val="left"/>
            </w:pPr>
            <w:r>
              <w:t xml:space="preserve">Профессиональное общение </w:t>
            </w:r>
          </w:p>
        </w:tc>
        <w:tc>
          <w:tcPr>
            <w:tcW w:w="6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445D2C" w:rsidRDefault="00445D2C">
            <w:pPr>
              <w:spacing w:after="3" w:line="273" w:lineRule="auto"/>
              <w:ind w:left="89" w:right="385" w:firstLine="0"/>
              <w:jc w:val="left"/>
            </w:pPr>
            <w:r>
              <w:t xml:space="preserve">Участие в конструировании и подготовке методических мероприятий. </w:t>
            </w:r>
          </w:p>
          <w:p w:rsidR="00445D2C" w:rsidRDefault="00445D2C">
            <w:pPr>
              <w:spacing w:after="20" w:line="256" w:lineRule="auto"/>
              <w:ind w:left="89" w:firstLine="0"/>
              <w:jc w:val="left"/>
            </w:pPr>
            <w:r>
              <w:t xml:space="preserve">Активная позиция при проведении мероприятий. </w:t>
            </w:r>
          </w:p>
          <w:p w:rsidR="00445D2C" w:rsidRDefault="00445D2C">
            <w:pPr>
              <w:spacing w:after="20" w:line="256" w:lineRule="auto"/>
              <w:ind w:left="89" w:firstLine="0"/>
              <w:jc w:val="left"/>
            </w:pPr>
            <w:r>
              <w:t xml:space="preserve">Участие в работе группы, руководитель группы. </w:t>
            </w:r>
          </w:p>
          <w:p w:rsidR="00445D2C" w:rsidRDefault="00445D2C">
            <w:pPr>
              <w:spacing w:after="21" w:line="256" w:lineRule="auto"/>
              <w:ind w:left="89" w:firstLine="0"/>
              <w:jc w:val="left"/>
            </w:pPr>
            <w:r>
              <w:t xml:space="preserve">Обмен практическим опытом с коллегами. </w:t>
            </w:r>
          </w:p>
          <w:p w:rsidR="00445D2C" w:rsidRDefault="00445D2C">
            <w:pPr>
              <w:spacing w:after="21" w:line="256" w:lineRule="auto"/>
              <w:ind w:left="89" w:firstLine="0"/>
              <w:jc w:val="left"/>
            </w:pPr>
            <w:r>
              <w:t xml:space="preserve">Консультирование коллег. </w:t>
            </w:r>
          </w:p>
          <w:p w:rsidR="00445D2C" w:rsidRDefault="00445D2C">
            <w:pPr>
              <w:spacing w:after="21" w:line="256" w:lineRule="auto"/>
              <w:ind w:left="89" w:firstLine="0"/>
              <w:jc w:val="left"/>
            </w:pPr>
            <w:r>
              <w:t xml:space="preserve">Изучение литературы. </w:t>
            </w:r>
          </w:p>
          <w:p w:rsidR="00445D2C" w:rsidRDefault="00445D2C">
            <w:pPr>
              <w:spacing w:after="0" w:line="256" w:lineRule="auto"/>
              <w:ind w:left="89" w:firstLine="0"/>
              <w:jc w:val="left"/>
            </w:pPr>
            <w:r>
              <w:t xml:space="preserve">Подготовка сообщения, содоклада, доклада. </w:t>
            </w:r>
          </w:p>
        </w:tc>
      </w:tr>
      <w:tr w:rsidR="00445D2C" w:rsidTr="00445D2C">
        <w:trPr>
          <w:trHeight w:val="862"/>
        </w:trPr>
        <w:tc>
          <w:tcPr>
            <w:tcW w:w="3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2C" w:rsidRDefault="00445D2C">
            <w:pPr>
              <w:spacing w:after="0" w:line="256" w:lineRule="auto"/>
              <w:ind w:firstLine="0"/>
              <w:jc w:val="left"/>
            </w:pPr>
            <w:r>
              <w:t xml:space="preserve">Самообразование </w:t>
            </w:r>
          </w:p>
        </w:tc>
        <w:tc>
          <w:tcPr>
            <w:tcW w:w="6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5D2C" w:rsidRDefault="00445D2C">
            <w:pPr>
              <w:spacing w:after="17" w:line="256" w:lineRule="auto"/>
              <w:ind w:left="89" w:firstLine="0"/>
              <w:jc w:val="left"/>
            </w:pPr>
            <w:r>
              <w:t xml:space="preserve">Знакомство с опытом коллег. </w:t>
            </w:r>
          </w:p>
          <w:p w:rsidR="00445D2C" w:rsidRDefault="00445D2C">
            <w:pPr>
              <w:spacing w:after="0" w:line="256" w:lineRule="auto"/>
              <w:ind w:left="60" w:firstLine="0"/>
            </w:pPr>
            <w:r>
              <w:t xml:space="preserve">Разработка дидактического, наглядного и раздаточного материала для методической работы. </w:t>
            </w:r>
          </w:p>
        </w:tc>
      </w:tr>
    </w:tbl>
    <w:p w:rsidR="00445D2C" w:rsidRDefault="00445D2C" w:rsidP="00445D2C"/>
    <w:p w:rsidR="00445D2C" w:rsidRDefault="00445D2C"/>
    <w:sectPr w:rsidR="00445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E34D99"/>
    <w:multiLevelType w:val="hybridMultilevel"/>
    <w:tmpl w:val="3858E92C"/>
    <w:lvl w:ilvl="0" w:tplc="F7E0F084">
      <w:start w:val="1"/>
      <w:numFmt w:val="bullet"/>
      <w:lvlText w:val="-"/>
      <w:lvlJc w:val="left"/>
      <w:pPr>
        <w:ind w:left="2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C467304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FE6DD20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810AF3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B7E0D48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FBA89D0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7F8094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1B81E02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D78D4E8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F5"/>
    <w:rsid w:val="001031F6"/>
    <w:rsid w:val="00293791"/>
    <w:rsid w:val="003D4DEA"/>
    <w:rsid w:val="00445D2C"/>
    <w:rsid w:val="0097558A"/>
    <w:rsid w:val="00AC66B8"/>
    <w:rsid w:val="00AD3D93"/>
    <w:rsid w:val="00AF6F00"/>
    <w:rsid w:val="00B016DA"/>
    <w:rsid w:val="00BA02FB"/>
    <w:rsid w:val="00BC77F5"/>
    <w:rsid w:val="00DC72AD"/>
    <w:rsid w:val="00E246A6"/>
    <w:rsid w:val="00E97B56"/>
    <w:rsid w:val="00EC687F"/>
    <w:rsid w:val="00F0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2444"/>
  <w15:chartTrackingRefBased/>
  <w15:docId w15:val="{1B075BC0-2164-4FF7-B696-69D294B73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6A6"/>
    <w:pPr>
      <w:spacing w:after="12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66B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7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2023-03-25T11:56:00Z</cp:lastPrinted>
  <dcterms:created xsi:type="dcterms:W3CDTF">2023-03-25T09:53:00Z</dcterms:created>
  <dcterms:modified xsi:type="dcterms:W3CDTF">2023-03-25T11:57:00Z</dcterms:modified>
</cp:coreProperties>
</file>